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48041" w14:textId="16D1D060" w:rsidR="00450922" w:rsidRDefault="00450922" w:rsidP="00AD139C">
      <w:pPr>
        <w:rPr>
          <w:sz w:val="28"/>
          <w:szCs w:val="28"/>
        </w:rPr>
      </w:pPr>
    </w:p>
    <w:p w14:paraId="0A339FB0" w14:textId="4648C61A" w:rsidR="00AD139C" w:rsidRDefault="00AD139C" w:rsidP="00AD139C">
      <w:pPr>
        <w:rPr>
          <w:sz w:val="28"/>
          <w:szCs w:val="28"/>
        </w:rPr>
      </w:pPr>
      <w:r>
        <w:rPr>
          <w:sz w:val="28"/>
          <w:szCs w:val="28"/>
        </w:rPr>
        <w:t xml:space="preserve">Após assistir a vídeo aula o aluno deverá realizar os exercícios da Página </w:t>
      </w:r>
      <w:r w:rsidR="00BF02E4">
        <w:rPr>
          <w:sz w:val="28"/>
          <w:szCs w:val="28"/>
        </w:rPr>
        <w:t>9</w:t>
      </w:r>
      <w:r>
        <w:rPr>
          <w:sz w:val="28"/>
          <w:szCs w:val="28"/>
        </w:rPr>
        <w:t>4 (nº 1 ao 7)</w:t>
      </w:r>
    </w:p>
    <w:p w14:paraId="4A306459" w14:textId="767B63E8" w:rsidR="005769BD" w:rsidRPr="00505939" w:rsidRDefault="005769BD" w:rsidP="00AD139C">
      <w:pPr>
        <w:rPr>
          <w:sz w:val="28"/>
          <w:szCs w:val="28"/>
        </w:rPr>
      </w:pPr>
    </w:p>
    <w:sectPr w:rsidR="005769BD" w:rsidRPr="00505939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450922"/>
    <w:rsid w:val="00505939"/>
    <w:rsid w:val="005769BD"/>
    <w:rsid w:val="007772BE"/>
    <w:rsid w:val="00875CCC"/>
    <w:rsid w:val="00AD139C"/>
    <w:rsid w:val="00BF02E4"/>
    <w:rsid w:val="00E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E41AE-3D53-43FB-B285-2A944AEA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10</cp:revision>
  <dcterms:created xsi:type="dcterms:W3CDTF">2020-03-30T12:51:00Z</dcterms:created>
  <dcterms:modified xsi:type="dcterms:W3CDTF">2020-04-02T18:02:00Z</dcterms:modified>
</cp:coreProperties>
</file>